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D0" w:rsidRDefault="00F6659B" w:rsidP="00C772D2">
      <w:pPr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Pr="001B74D0">
        <w:rPr>
          <w:rFonts w:ascii="Book Antiqua" w:hAnsi="Book Antiqua"/>
          <w:sz w:val="48"/>
          <w:szCs w:val="48"/>
        </w:rPr>
        <w:tab/>
      </w:r>
      <w:r w:rsidRPr="001B74D0">
        <w:rPr>
          <w:rFonts w:ascii="Book Antiqua" w:hAnsi="Book Antiqua"/>
          <w:color w:val="9CC2E5" w:themeColor="accent1" w:themeTint="99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Snow animals</w:t>
      </w:r>
      <w:r w:rsidRPr="001B74D0">
        <w:rPr>
          <w:rFonts w:ascii="Book Antiqua" w:hAnsi="Book Antiqua"/>
          <w:color w:val="9CC2E5" w:themeColor="accent1" w:themeTint="99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B74D0">
        <w:rPr>
          <w:rFonts w:ascii="Book Antiqua" w:hAnsi="Book Antiqua"/>
          <w:sz w:val="48"/>
          <w:szCs w:val="48"/>
        </w:rPr>
        <w:tab/>
      </w:r>
      <w:r w:rsidRPr="001B74D0">
        <w:rPr>
          <w:rFonts w:ascii="Book Antiqua" w:hAnsi="Book Antiqua"/>
          <w:sz w:val="48"/>
          <w:szCs w:val="48"/>
        </w:rPr>
        <w:tab/>
      </w:r>
      <w:r w:rsidRPr="001B74D0">
        <w:rPr>
          <w:rFonts w:ascii="Book Antiqua" w:hAnsi="Book Antiqua"/>
          <w:sz w:val="48"/>
          <w:szCs w:val="48"/>
        </w:rPr>
        <w:tab/>
        <w:t xml:space="preserve">                                                            </w:t>
      </w:r>
      <w:r w:rsidRPr="001B74D0">
        <w:rPr>
          <w:rFonts w:ascii="Book Antiqua" w:hAnsi="Book Antiqua"/>
          <w:sz w:val="48"/>
          <w:szCs w:val="48"/>
        </w:rPr>
        <w:tab/>
      </w:r>
      <w:r w:rsidRPr="001B74D0">
        <w:rPr>
          <w:rFonts w:ascii="Book Antiqua" w:hAnsi="Book Antiqua"/>
          <w:sz w:val="48"/>
          <w:szCs w:val="48"/>
        </w:rPr>
        <w:tab/>
        <w:t xml:space="preserve">                                                                                                     </w:t>
      </w:r>
    </w:p>
    <w:p w:rsidR="001B74D0" w:rsidRPr="001B74D0" w:rsidRDefault="001B74D0" w:rsidP="00C772D2">
      <w:pPr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D1BA79A" wp14:editId="58F9C285">
            <wp:simplePos x="0" y="0"/>
            <wp:positionH relativeFrom="margin">
              <wp:posOffset>116796</wp:posOffset>
            </wp:positionH>
            <wp:positionV relativeFrom="paragraph">
              <wp:posOffset>1485560</wp:posOffset>
            </wp:positionV>
            <wp:extent cx="2016686" cy="2493935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Iceland-1979445_(cropped_3)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86" cy="249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9B">
        <w:rPr>
          <w:rFonts w:ascii="Book Antiqua" w:hAnsi="Book Antiqua"/>
          <w:sz w:val="36"/>
          <w:szCs w:val="36"/>
        </w:rPr>
        <w:t>Have you ever wanted to learn more about snow animals and the secrets behind</w:t>
      </w:r>
      <w:r w:rsidR="00C32C50">
        <w:rPr>
          <w:rFonts w:ascii="Book Antiqua" w:hAnsi="Book Antiqua"/>
          <w:sz w:val="36"/>
          <w:szCs w:val="36"/>
        </w:rPr>
        <w:t xml:space="preserve"> them? Well, this factual text is for you.</w:t>
      </w:r>
      <w:r w:rsidR="00692C85">
        <w:rPr>
          <w:rFonts w:ascii="Book Antiqua" w:hAnsi="Book Antiqua"/>
          <w:sz w:val="36"/>
          <w:szCs w:val="36"/>
        </w:rPr>
        <w:t xml:space="preserve"> It has all the fascinating facts that you will need to impress anyone.</w:t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  <w:t xml:space="preserve"> </w:t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  <w:r w:rsidR="00692C85">
        <w:rPr>
          <w:rFonts w:ascii="Book Antiqua" w:hAnsi="Book Antiqua"/>
          <w:sz w:val="36"/>
          <w:szCs w:val="36"/>
        </w:rPr>
        <w:tab/>
      </w:r>
    </w:p>
    <w:p w:rsidR="001B74D0" w:rsidRDefault="001B74D0" w:rsidP="00C772D2">
      <w:pPr>
        <w:rPr>
          <w:rFonts w:ascii="Book Antiqua" w:hAnsi="Book Antiqua"/>
          <w:sz w:val="36"/>
          <w:szCs w:val="36"/>
        </w:rPr>
      </w:pPr>
    </w:p>
    <w:p w:rsidR="001B74D0" w:rsidRDefault="001B74D0" w:rsidP="00C772D2">
      <w:pPr>
        <w:rPr>
          <w:rFonts w:ascii="Book Antiqua" w:hAnsi="Book Antiqua"/>
          <w:sz w:val="36"/>
          <w:szCs w:val="36"/>
        </w:rPr>
      </w:pPr>
    </w:p>
    <w:p w:rsidR="001B74D0" w:rsidRDefault="001B74D0" w:rsidP="00C772D2">
      <w:pPr>
        <w:rPr>
          <w:rFonts w:ascii="Book Antiqua" w:hAnsi="Book Antiqua"/>
          <w:sz w:val="36"/>
          <w:szCs w:val="36"/>
        </w:rPr>
      </w:pPr>
    </w:p>
    <w:p w:rsidR="001B74D0" w:rsidRDefault="001B74D0" w:rsidP="00C772D2">
      <w:pPr>
        <w:rPr>
          <w:rFonts w:ascii="Book Antiqua" w:hAnsi="Book Antiqua"/>
          <w:sz w:val="36"/>
          <w:szCs w:val="36"/>
        </w:rPr>
      </w:pPr>
    </w:p>
    <w:p w:rsidR="001B74D0" w:rsidRDefault="001B74D0" w:rsidP="00C772D2">
      <w:pPr>
        <w:rPr>
          <w:rFonts w:ascii="Book Antiqua" w:hAnsi="Book Antiqua"/>
          <w:sz w:val="36"/>
          <w:szCs w:val="36"/>
        </w:rPr>
      </w:pPr>
    </w:p>
    <w:p w:rsidR="001B74D0" w:rsidRDefault="001B74D0" w:rsidP="00C772D2">
      <w:pPr>
        <w:rPr>
          <w:rFonts w:ascii="Book Antiqua" w:hAnsi="Book Antiqua"/>
          <w:sz w:val="36"/>
          <w:szCs w:val="36"/>
        </w:rPr>
      </w:pPr>
    </w:p>
    <w:p w:rsidR="001B74D0" w:rsidRDefault="001B74D0" w:rsidP="00C772D2">
      <w:pPr>
        <w:rPr>
          <w:rFonts w:ascii="Book Antiqua" w:hAnsi="Book Antiqua"/>
          <w:sz w:val="36"/>
          <w:szCs w:val="36"/>
        </w:rPr>
      </w:pPr>
    </w:p>
    <w:p w:rsidR="001B74D0" w:rsidRDefault="00692C85" w:rsidP="00C772D2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Artic foxes 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</w:t>
      </w:r>
      <w:r>
        <w:rPr>
          <w:rFonts w:ascii="Book Antiqua" w:hAnsi="Book Antiqua"/>
          <w:sz w:val="36"/>
          <w:szCs w:val="36"/>
        </w:rPr>
        <w:tab/>
      </w:r>
    </w:p>
    <w:p w:rsidR="001B74D0" w:rsidRDefault="00BE4B70" w:rsidP="00C772D2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Artic foxes are amazing animal</w:t>
      </w:r>
      <w:r w:rsidR="00265E7E">
        <w:rPr>
          <w:rFonts w:ascii="Book Antiqua" w:hAnsi="Book Antiqua"/>
          <w:sz w:val="36"/>
          <w:szCs w:val="36"/>
        </w:rPr>
        <w:t>s</w:t>
      </w:r>
      <w:r>
        <w:rPr>
          <w:rFonts w:ascii="Book Antiqua" w:hAnsi="Book Antiqua"/>
          <w:sz w:val="36"/>
          <w:szCs w:val="36"/>
        </w:rPr>
        <w:t>. How they survive</w:t>
      </w:r>
      <w:r w:rsidR="00265E7E">
        <w:rPr>
          <w:rFonts w:ascii="Book Antiqua" w:hAnsi="Book Antiqua"/>
          <w:sz w:val="36"/>
          <w:szCs w:val="36"/>
        </w:rPr>
        <w:t xml:space="preserve"> a </w:t>
      </w:r>
      <w:r>
        <w:rPr>
          <w:rFonts w:ascii="Book Antiqua" w:hAnsi="Book Antiqua"/>
          <w:sz w:val="36"/>
          <w:szCs w:val="36"/>
        </w:rPr>
        <w:t xml:space="preserve">snowy season is incredible. You might spot one if you travel to </w:t>
      </w:r>
      <w:r w:rsidR="001B74D0">
        <w:rPr>
          <w:rFonts w:ascii="Book Antiqua" w:hAnsi="Book Antiqua"/>
          <w:sz w:val="36"/>
          <w:szCs w:val="36"/>
        </w:rPr>
        <w:t xml:space="preserve">Alaska. When it is not winter, Artic foxes feed off of Lemmings and </w:t>
      </w:r>
      <w:r w:rsidR="00A851C4">
        <w:rPr>
          <w:rFonts w:ascii="Book Antiqua" w:hAnsi="Book Antiqua"/>
          <w:sz w:val="36"/>
          <w:szCs w:val="36"/>
        </w:rPr>
        <w:t xml:space="preserve">Voles but when chilly weather kicks in they disappear. Once they have found a good spot </w:t>
      </w:r>
      <w:r w:rsidR="001F7226">
        <w:rPr>
          <w:rFonts w:ascii="Book Antiqua" w:hAnsi="Book Antiqua"/>
          <w:sz w:val="36"/>
          <w:szCs w:val="36"/>
        </w:rPr>
        <w:t xml:space="preserve">for food, a red fox is likely to be nearby. Although a red fox is 2 times the Artic fox’s size, it has an </w:t>
      </w:r>
      <w:r w:rsidR="001F7226">
        <w:rPr>
          <w:rFonts w:ascii="Book Antiqua" w:hAnsi="Book Antiqua"/>
          <w:sz w:val="36"/>
          <w:szCs w:val="36"/>
        </w:rPr>
        <w:lastRenderedPageBreak/>
        <w:t xml:space="preserve">advantage. This fantastic fox is super speedy so it </w:t>
      </w:r>
      <w:r w:rsidR="007668FD">
        <w:rPr>
          <w:rFonts w:ascii="Book Antiqua" w:hAnsi="Book Antiqua"/>
          <w:sz w:val="36"/>
          <w:szCs w:val="36"/>
        </w:rPr>
        <w:t xml:space="preserve">can </w:t>
      </w:r>
      <w:r w:rsidR="00AA4FE4">
        <w:rPr>
          <w:rFonts w:ascii="Book Antiqua" w:hAnsi="Book Antiqu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C5EFA36" wp14:editId="02B1A929">
            <wp:simplePos x="0" y="0"/>
            <wp:positionH relativeFrom="margin">
              <wp:align>left</wp:align>
            </wp:positionH>
            <wp:positionV relativeFrom="paragraph">
              <wp:posOffset>1038875</wp:posOffset>
            </wp:positionV>
            <wp:extent cx="2680970" cy="2434856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086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243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8FD">
        <w:rPr>
          <w:rFonts w:ascii="Book Antiqua" w:hAnsi="Book Antiqua"/>
          <w:sz w:val="36"/>
          <w:szCs w:val="36"/>
        </w:rPr>
        <w:t>make a run for it a</w:t>
      </w:r>
      <w:r w:rsidR="00AA4FE4">
        <w:rPr>
          <w:rFonts w:ascii="Book Antiqua" w:hAnsi="Book Antiqua"/>
          <w:sz w:val="36"/>
          <w:szCs w:val="36"/>
        </w:rPr>
        <w:t>t any time.</w:t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AA4FE4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  <w:t>Snow hair</w:t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</w:r>
      <w:r w:rsidR="00F234BD">
        <w:rPr>
          <w:rFonts w:ascii="Book Antiqua" w:hAnsi="Book Antiqua"/>
          <w:sz w:val="36"/>
          <w:szCs w:val="36"/>
        </w:rPr>
        <w:tab/>
        <w:t xml:space="preserve">Snow hairs have an amazing ability. They can change colour depending on the season. When it is </w:t>
      </w:r>
      <w:r w:rsidR="00D150D8">
        <w:rPr>
          <w:rFonts w:ascii="Book Antiqua" w:hAnsi="Book Antiqua"/>
          <w:sz w:val="36"/>
          <w:szCs w:val="36"/>
        </w:rPr>
        <w:t>winter,</w:t>
      </w:r>
      <w:r w:rsidR="00F234BD">
        <w:rPr>
          <w:rFonts w:ascii="Book Antiqua" w:hAnsi="Book Antiqua"/>
          <w:sz w:val="36"/>
          <w:szCs w:val="36"/>
        </w:rPr>
        <w:t xml:space="preserve"> they have a silky, pure white fur </w:t>
      </w:r>
      <w:r w:rsidR="00D150D8">
        <w:rPr>
          <w:rFonts w:ascii="Book Antiqua" w:hAnsi="Book Antiqua"/>
          <w:sz w:val="36"/>
          <w:szCs w:val="36"/>
        </w:rPr>
        <w:t>coat that allows them to blend with the landscape behind them. If it thinks it has been seen by a prey it has a getaway plan</w:t>
      </w:r>
      <w:r w:rsidR="00503906">
        <w:rPr>
          <w:rFonts w:ascii="Book Antiqua" w:hAnsi="Book Antiqua"/>
          <w:sz w:val="36"/>
          <w:szCs w:val="36"/>
        </w:rPr>
        <w:t xml:space="preserve">. Thanks to its legs, </w:t>
      </w:r>
      <w:r w:rsidR="00D150D8">
        <w:rPr>
          <w:rFonts w:ascii="Book Antiqua" w:hAnsi="Book Antiqua"/>
          <w:sz w:val="36"/>
          <w:szCs w:val="36"/>
        </w:rPr>
        <w:t>it is likely to get away be</w:t>
      </w:r>
      <w:r w:rsidR="00503906">
        <w:rPr>
          <w:rFonts w:ascii="Book Antiqua" w:hAnsi="Book Antiqua"/>
          <w:sz w:val="36"/>
          <w:szCs w:val="36"/>
        </w:rPr>
        <w:t>cause it can jump up to three metres per bo</w:t>
      </w:r>
      <w:r w:rsidR="00C47D2E">
        <w:rPr>
          <w:rFonts w:ascii="Book Antiqua" w:hAnsi="Book Antiqua"/>
          <w:sz w:val="36"/>
          <w:szCs w:val="36"/>
        </w:rPr>
        <w:t>u</w:t>
      </w:r>
      <w:r w:rsidR="00503906">
        <w:rPr>
          <w:rFonts w:ascii="Book Antiqua" w:hAnsi="Book Antiqua"/>
          <w:sz w:val="36"/>
          <w:szCs w:val="36"/>
        </w:rPr>
        <w:t>nd! When it is spring or summer, they have a reddish, bro</w:t>
      </w:r>
      <w:r w:rsidR="00C47D2E">
        <w:rPr>
          <w:rFonts w:ascii="Book Antiqua" w:hAnsi="Book Antiqua"/>
          <w:sz w:val="36"/>
          <w:szCs w:val="36"/>
        </w:rPr>
        <w:t>km</w:t>
      </w:r>
      <w:r w:rsidR="00503906">
        <w:rPr>
          <w:rFonts w:ascii="Book Antiqua" w:hAnsi="Book Antiqua"/>
          <w:sz w:val="36"/>
          <w:szCs w:val="36"/>
        </w:rPr>
        <w:t xml:space="preserve">wn fur for the same reason </w:t>
      </w:r>
      <w:r w:rsidR="007A1FEC">
        <w:rPr>
          <w:rFonts w:ascii="Book Antiqua" w:hAnsi="Book Antiqua"/>
          <w:sz w:val="36"/>
          <w:szCs w:val="36"/>
        </w:rPr>
        <w:t>(to</w:t>
      </w:r>
      <w:r w:rsidR="00503906">
        <w:rPr>
          <w:rFonts w:ascii="Book Antiqua" w:hAnsi="Book Antiqua"/>
          <w:sz w:val="36"/>
          <w:szCs w:val="36"/>
        </w:rPr>
        <w:t xml:space="preserve"> blend in with their surroundings).</w:t>
      </w:r>
      <w:r w:rsidR="007A1FEC">
        <w:rPr>
          <w:rFonts w:ascii="Book Antiqua" w:hAnsi="Book Antiqua"/>
          <w:sz w:val="36"/>
          <w:szCs w:val="36"/>
        </w:rPr>
        <w:t xml:space="preserve"> This is all thanks to melanin. Melanin it produced by specialised cells in the skin and that is how these </w:t>
      </w:r>
      <w:r w:rsidR="008A5AD4">
        <w:rPr>
          <w:rFonts w:ascii="Book Antiqua" w:hAnsi="Book Antiqua"/>
          <w:sz w:val="36"/>
          <w:szCs w:val="36"/>
        </w:rPr>
        <w:t>magnificent species do it</w:t>
      </w:r>
      <w:r w:rsidR="00C16ACD">
        <w:rPr>
          <w:rFonts w:ascii="Book Antiqua" w:hAnsi="Book Antiqua"/>
          <w:sz w:val="36"/>
          <w:szCs w:val="36"/>
        </w:rPr>
        <w:t>. Also, their</w:t>
      </w:r>
      <w:r w:rsidR="000933C8">
        <w:rPr>
          <w:rFonts w:ascii="Book Antiqua" w:hAnsi="Book Antiqua"/>
          <w:sz w:val="36"/>
          <w:szCs w:val="36"/>
        </w:rPr>
        <w:t xml:space="preserve"> white fur is</w:t>
      </w:r>
      <w:r w:rsidR="008A5AD4">
        <w:rPr>
          <w:rFonts w:ascii="Book Antiqua" w:hAnsi="Book Antiqua"/>
          <w:sz w:val="36"/>
          <w:szCs w:val="36"/>
        </w:rPr>
        <w:t xml:space="preserve"> warmer </w:t>
      </w:r>
      <w:r w:rsidR="00C16ACD">
        <w:rPr>
          <w:rFonts w:ascii="Book Antiqua" w:hAnsi="Book Antiqua"/>
          <w:sz w:val="36"/>
          <w:szCs w:val="36"/>
        </w:rPr>
        <w:t>than their dark fur.</w:t>
      </w:r>
      <w:r w:rsidR="008A5AD4">
        <w:rPr>
          <w:rFonts w:ascii="Book Antiqua" w:hAnsi="Book Antiqua"/>
          <w:sz w:val="36"/>
          <w:szCs w:val="36"/>
        </w:rPr>
        <w:t xml:space="preserve"> </w:t>
      </w:r>
    </w:p>
    <w:p w:rsidR="00C16ACD" w:rsidRDefault="00C16ACD" w:rsidP="00C772D2">
      <w:pPr>
        <w:rPr>
          <w:rFonts w:ascii="Book Antiqua" w:hAnsi="Book Antiqua"/>
          <w:sz w:val="36"/>
          <w:szCs w:val="36"/>
        </w:rPr>
      </w:pPr>
    </w:p>
    <w:p w:rsidR="00C772D2" w:rsidRDefault="00F85132" w:rsidP="00C772D2">
      <w:pPr>
        <w:ind w:left="1440"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BBB66C3" wp14:editId="2F61F380">
            <wp:simplePos x="0" y="0"/>
            <wp:positionH relativeFrom="margin">
              <wp:posOffset>605790</wp:posOffset>
            </wp:positionH>
            <wp:positionV relativeFrom="paragraph">
              <wp:posOffset>318770</wp:posOffset>
            </wp:positionV>
            <wp:extent cx="3436620" cy="22009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s-otter_2815316k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                       </w:t>
      </w:r>
      <w:r w:rsidR="00C772D2">
        <w:rPr>
          <w:rFonts w:ascii="Book Antiqua" w:hAnsi="Book Antiqua"/>
          <w:sz w:val="36"/>
          <w:szCs w:val="36"/>
        </w:rPr>
        <w:t xml:space="preserve">                           </w:t>
      </w:r>
    </w:p>
    <w:p w:rsidR="00C772D2" w:rsidRDefault="00F85132" w:rsidP="00C772D2">
      <w:pPr>
        <w:ind w:left="1440"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Baby snow ot</w:t>
      </w:r>
      <w:r w:rsidR="00C772D2">
        <w:rPr>
          <w:rFonts w:ascii="Book Antiqua" w:hAnsi="Book Antiqua"/>
          <w:sz w:val="36"/>
          <w:szCs w:val="36"/>
        </w:rPr>
        <w:t>ter</w:t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  <w:t xml:space="preserve">              </w:t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  <w:r w:rsidR="00C772D2">
        <w:rPr>
          <w:rFonts w:ascii="Book Antiqua" w:hAnsi="Book Antiqua"/>
          <w:sz w:val="36"/>
          <w:szCs w:val="36"/>
        </w:rPr>
        <w:tab/>
      </w:r>
    </w:p>
    <w:p w:rsidR="00C16ACD" w:rsidRPr="00F6659B" w:rsidRDefault="00D03FA2" w:rsidP="00C772D2">
      <w:pPr>
        <w:ind w:left="1440"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2A2D8A02" wp14:editId="301427C0">
            <wp:simplePos x="0" y="0"/>
            <wp:positionH relativeFrom="margin">
              <wp:align>center</wp:align>
            </wp:positionH>
            <wp:positionV relativeFrom="page">
              <wp:posOffset>7038030</wp:posOffset>
            </wp:positionV>
            <wp:extent cx="3359785" cy="22002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193WEB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529">
        <w:rPr>
          <w:rFonts w:ascii="Book Antiqua" w:hAnsi="Book Antiqua"/>
          <w:sz w:val="36"/>
          <w:szCs w:val="36"/>
        </w:rPr>
        <w:t xml:space="preserve">Otters usually live in the sea but baby ones shockingly do not! Otters have no blubber (a warm layer of skin that can be up to 10 </w:t>
      </w:r>
      <w:r w:rsidR="002667DC">
        <w:rPr>
          <w:rFonts w:ascii="Book Antiqua" w:hAnsi="Book Antiqua"/>
          <w:sz w:val="36"/>
          <w:szCs w:val="36"/>
        </w:rPr>
        <w:t xml:space="preserve">cm thick!) so over the years they have adapted the thickest fur coat in the world! There outer layer is made of </w:t>
      </w:r>
      <w:r w:rsidR="00A22423">
        <w:rPr>
          <w:rFonts w:ascii="Book Antiqua" w:hAnsi="Book Antiqua"/>
          <w:sz w:val="36"/>
          <w:szCs w:val="36"/>
        </w:rPr>
        <w:t xml:space="preserve">waterproof hairs and the under layer is short and </w:t>
      </w:r>
      <w:r w:rsidR="00F85132">
        <w:rPr>
          <w:rFonts w:ascii="Book Antiqua" w:hAnsi="Book Antiqua"/>
          <w:sz w:val="36"/>
          <w:szCs w:val="36"/>
        </w:rPr>
        <w:tab/>
      </w:r>
      <w:r w:rsidR="00CE4446">
        <w:rPr>
          <w:rFonts w:ascii="Book Antiqua" w:hAnsi="Book Antiqua"/>
          <w:sz w:val="36"/>
          <w:szCs w:val="36"/>
        </w:rPr>
        <w:t>dense</w:t>
      </w:r>
      <w:r w:rsidR="00A22423">
        <w:rPr>
          <w:rFonts w:ascii="Book Antiqua" w:hAnsi="Book Antiqua"/>
          <w:sz w:val="36"/>
          <w:szCs w:val="36"/>
        </w:rPr>
        <w:t>.</w:t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 xml:space="preserve">                </w:t>
      </w:r>
      <w:r w:rsidR="00F85132"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 xml:space="preserve">                </w:t>
      </w:r>
      <w:r w:rsidR="00F85132"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 xml:space="preserve">                                  </w:t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lastRenderedPageBreak/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  <w:r w:rsidR="00F85132">
        <w:rPr>
          <w:rFonts w:ascii="Book Antiqua" w:hAnsi="Book Antiqua"/>
          <w:sz w:val="36"/>
          <w:szCs w:val="36"/>
        </w:rPr>
        <w:tab/>
      </w:r>
    </w:p>
    <w:p w:rsidR="00D40FDF" w:rsidRDefault="00D40FDF" w:rsidP="00C772D2">
      <w:pPr>
        <w:ind w:left="1440" w:firstLine="720"/>
        <w:rPr>
          <w:rFonts w:ascii="Book Antiqua" w:hAnsi="Book Antiqua"/>
          <w:sz w:val="36"/>
          <w:szCs w:val="36"/>
        </w:rPr>
      </w:pPr>
    </w:p>
    <w:p w:rsidR="00C772D2" w:rsidRDefault="00D40FDF" w:rsidP="00C772D2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Bob cats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</w:p>
    <w:p w:rsidR="00175C7F" w:rsidRDefault="00D03FA2" w:rsidP="00C772D2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26C8C4B2" wp14:editId="7F2EB302">
            <wp:simplePos x="0" y="0"/>
            <wp:positionH relativeFrom="column">
              <wp:posOffset>-53104</wp:posOffset>
            </wp:positionH>
            <wp:positionV relativeFrom="paragraph">
              <wp:posOffset>2918711</wp:posOffset>
            </wp:positionV>
            <wp:extent cx="2477135" cy="15519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bcat-1233569_64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FDF">
        <w:rPr>
          <w:rFonts w:ascii="Book Antiqua" w:hAnsi="Book Antiqua"/>
          <w:sz w:val="36"/>
          <w:szCs w:val="36"/>
        </w:rPr>
        <w:t xml:space="preserve">Bob cats eat off of rabbits and hairs. There softly padded ears allow them to hear the faintest sounds </w:t>
      </w:r>
      <w:r w:rsidR="000B1AEB">
        <w:rPr>
          <w:rFonts w:ascii="Book Antiqua" w:hAnsi="Book Antiqua"/>
          <w:sz w:val="36"/>
          <w:szCs w:val="36"/>
        </w:rPr>
        <w:t xml:space="preserve">beneath what seems like silent snow. The shade of their </w:t>
      </w:r>
      <w:r w:rsidR="00C747D0">
        <w:rPr>
          <w:rFonts w:ascii="Book Antiqua" w:hAnsi="Book Antiqua"/>
          <w:sz w:val="36"/>
          <w:szCs w:val="36"/>
        </w:rPr>
        <w:t>smooth,</w:t>
      </w:r>
      <w:r w:rsidR="000B1AEB">
        <w:rPr>
          <w:rFonts w:ascii="Book Antiqua" w:hAnsi="Book Antiqua"/>
          <w:sz w:val="36"/>
          <w:szCs w:val="36"/>
        </w:rPr>
        <w:t xml:space="preserve"> fluffy fur lets them to look like</w:t>
      </w:r>
      <w:r w:rsidR="00C747D0">
        <w:rPr>
          <w:rFonts w:ascii="Book Antiqua" w:hAnsi="Book Antiqua"/>
          <w:sz w:val="36"/>
          <w:szCs w:val="36"/>
        </w:rPr>
        <w:t xml:space="preserve"> a tall tree standing in the middle of nowhere. Also, when it advances its prey, </w:t>
      </w:r>
      <w:r w:rsidR="00C772D2">
        <w:rPr>
          <w:rFonts w:ascii="Book Antiqua" w:hAnsi="Book Antiqua"/>
          <w:sz w:val="36"/>
          <w:szCs w:val="36"/>
        </w:rPr>
        <w:t xml:space="preserve">every time its paws hit the ground they would make no </w:t>
      </w:r>
      <w:r w:rsidR="00B57D61">
        <w:rPr>
          <w:rFonts w:ascii="Book Antiqua" w:hAnsi="Book Antiqua"/>
          <w:sz w:val="36"/>
          <w:szCs w:val="36"/>
        </w:rPr>
        <w:t>noise what so ever. Although these species live in the snow, they adore climbing mountains and hills. It is there</w:t>
      </w:r>
      <w:r>
        <w:rPr>
          <w:rFonts w:ascii="Book Antiqua" w:hAnsi="Book Antiqua"/>
          <w:sz w:val="36"/>
          <w:szCs w:val="36"/>
        </w:rPr>
        <w:t xml:space="preserve"> hobby.</w:t>
      </w:r>
      <w:r w:rsidR="00175C7F">
        <w:rPr>
          <w:rFonts w:ascii="Book Antiqua" w:hAnsi="Book Antiqua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C7F" w:rsidRPr="00175C7F" w:rsidRDefault="00175C7F" w:rsidP="00175C7F">
      <w:pPr>
        <w:rPr>
          <w:rFonts w:ascii="Book Antiqua" w:hAnsi="Book Antiqua"/>
          <w:sz w:val="36"/>
          <w:szCs w:val="36"/>
        </w:rPr>
      </w:pPr>
    </w:p>
    <w:p w:rsidR="00175C7F" w:rsidRPr="00175C7F" w:rsidRDefault="00CE4446" w:rsidP="00CE4446">
      <w:pPr>
        <w:tabs>
          <w:tab w:val="left" w:pos="904"/>
        </w:tabs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Artic ground squirrels</w:t>
      </w:r>
    </w:p>
    <w:p w:rsidR="00175C7F" w:rsidRPr="00175C7F" w:rsidRDefault="00CE4446" w:rsidP="00FA72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Strangely, males come out into the cold, beautiful snow a few days before the </w:t>
      </w:r>
      <w:r w:rsidR="00CC7487">
        <w:rPr>
          <w:rFonts w:ascii="Book Antiqua" w:hAnsi="Book Antiqua"/>
          <w:sz w:val="36"/>
          <w:szCs w:val="36"/>
        </w:rPr>
        <w:t>females</w:t>
      </w:r>
      <w:r>
        <w:rPr>
          <w:rFonts w:ascii="Book Antiqua" w:hAnsi="Book Antiqua"/>
          <w:sz w:val="36"/>
          <w:szCs w:val="36"/>
        </w:rPr>
        <w:t>.</w:t>
      </w:r>
      <w:r w:rsidR="00CC7487"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>Unfortunately</w:t>
      </w:r>
      <w:r w:rsidR="00CC7487">
        <w:rPr>
          <w:rFonts w:ascii="Book Antiqua" w:hAnsi="Book Antiqua"/>
          <w:sz w:val="36"/>
          <w:szCs w:val="36"/>
        </w:rPr>
        <w:t>, scientists have not found an explanation for this yet. When</w:t>
      </w:r>
      <w:r w:rsidR="004F7854">
        <w:rPr>
          <w:rFonts w:ascii="Book Antiqua" w:hAnsi="Book Antiqua"/>
          <w:sz w:val="36"/>
          <w:szCs w:val="36"/>
        </w:rPr>
        <w:t xml:space="preserve"> 5</w:t>
      </w:r>
      <w:r w:rsidR="00CC7487">
        <w:rPr>
          <w:rFonts w:ascii="Book Antiqua" w:hAnsi="Book Antiqua"/>
          <w:sz w:val="36"/>
          <w:szCs w:val="36"/>
        </w:rPr>
        <w:t xml:space="preserve"> days have passed of</w:t>
      </w:r>
      <w:r w:rsidR="00D6504A">
        <w:rPr>
          <w:rFonts w:ascii="Book Antiqua" w:hAnsi="Book Antiqua"/>
          <w:sz w:val="36"/>
          <w:szCs w:val="36"/>
        </w:rPr>
        <w:t xml:space="preserve"> the males being alone on the snow, the females are in the cool again with the</w:t>
      </w:r>
      <w:r w:rsidR="004F7854">
        <w:rPr>
          <w:rFonts w:ascii="Book Antiqua" w:hAnsi="Book Antiqua"/>
          <w:sz w:val="36"/>
          <w:szCs w:val="36"/>
        </w:rPr>
        <w:t xml:space="preserve"> males. For the past </w:t>
      </w:r>
      <w:r w:rsidR="004F7854">
        <w:rPr>
          <w:rFonts w:ascii="Book Antiqua" w:hAnsi="Book Antiqua"/>
          <w:sz w:val="36"/>
          <w:szCs w:val="36"/>
        </w:rPr>
        <w:lastRenderedPageBreak/>
        <w:t xml:space="preserve">5 days the males have been looking there best because female Artic ground squirrels can only get </w:t>
      </w:r>
      <w:r w:rsidR="00FA728E">
        <w:rPr>
          <w:rFonts w:ascii="Book Antiqua" w:hAnsi="Book Antiqua"/>
          <w:sz w:val="36"/>
          <w:szCs w:val="36"/>
        </w:rPr>
        <w:t>pregnant 12 hours every single year</w:t>
      </w:r>
      <w:r w:rsidR="00275C0B">
        <w:rPr>
          <w:rFonts w:ascii="Book Antiqua" w:hAnsi="Book Antiqua"/>
          <w:sz w:val="36"/>
          <w:szCs w:val="36"/>
        </w:rPr>
        <w:t xml:space="preserve"> </w:t>
      </w:r>
      <w:r w:rsidR="00FA728E">
        <w:rPr>
          <w:rFonts w:ascii="Book Antiqua" w:hAnsi="Book Antiqua"/>
          <w:sz w:val="36"/>
          <w:szCs w:val="36"/>
        </w:rPr>
        <w:t xml:space="preserve">(around the time they stop </w:t>
      </w:r>
      <w:r w:rsidR="00275C0B">
        <w:rPr>
          <w:rFonts w:ascii="Book Antiqua" w:hAnsi="Book Antiqua"/>
          <w:sz w:val="36"/>
          <w:szCs w:val="36"/>
        </w:rPr>
        <w:t>hibernating)!</w:t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bookmarkStart w:id="0" w:name="_GoBack"/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  <w:t xml:space="preserve"> </w:t>
      </w:r>
      <w:bookmarkEnd w:id="0"/>
      <w:r w:rsidR="00275C0B" w:rsidRPr="00D1318A">
        <w:rPr>
          <w:rFonts w:ascii="Book Antiqua" w:hAnsi="Book Antiqua"/>
          <w:color w:val="00CCFF"/>
          <w:sz w:val="36"/>
          <w:szCs w:val="36"/>
        </w:rPr>
        <w:t>FUN FACTS</w:t>
      </w:r>
      <w:r w:rsidR="00275C0B" w:rsidRPr="00D1318A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275C0B">
        <w:rPr>
          <w:rFonts w:ascii="Book Antiqua" w:hAnsi="Book Antiqua"/>
          <w:sz w:val="36"/>
          <w:szCs w:val="36"/>
        </w:rPr>
        <w:tab/>
      </w:r>
      <w:r w:rsidR="004F7854">
        <w:rPr>
          <w:rFonts w:ascii="Book Antiqua" w:hAnsi="Book Antiqua"/>
          <w:sz w:val="36"/>
          <w:szCs w:val="36"/>
        </w:rPr>
        <w:t xml:space="preserve"> </w:t>
      </w:r>
    </w:p>
    <w:p w:rsidR="00F85132" w:rsidRPr="00175C7F" w:rsidRDefault="00D1318A" w:rsidP="00175C7F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There are less than 4000 snow leopards left in the world                                                   </w:t>
      </w:r>
      <w:r>
        <w:rPr>
          <w:rFonts w:ascii="Book Antiqua" w:hAnsi="Book Antiqua"/>
          <w:sz w:val="36"/>
          <w:szCs w:val="36"/>
        </w:rPr>
        <w:tab/>
        <w:t xml:space="preserve">The smug nosed monkey is the highest living </w:t>
      </w:r>
      <w:r w:rsidR="005B0EC2">
        <w:rPr>
          <w:rFonts w:ascii="Book Antiqua" w:hAnsi="Book Antiqua"/>
          <w:sz w:val="36"/>
          <w:szCs w:val="36"/>
        </w:rPr>
        <w:t xml:space="preserve">animal                                                                            </w:t>
      </w:r>
      <w:r w:rsidR="005B0EC2">
        <w:rPr>
          <w:rFonts w:ascii="Book Antiqua" w:hAnsi="Book Antiqua"/>
          <w:sz w:val="36"/>
          <w:szCs w:val="36"/>
        </w:rPr>
        <w:tab/>
      </w:r>
      <w:r w:rsidR="005B0EC2">
        <w:rPr>
          <w:rFonts w:ascii="Book Antiqua" w:hAnsi="Book Antiqua"/>
          <w:sz w:val="36"/>
          <w:szCs w:val="36"/>
        </w:rPr>
        <w:tab/>
        <w:t xml:space="preserve">Chipmunks can store  165 acorns in there pouches at </w:t>
      </w:r>
      <w:r w:rsidR="00501081">
        <w:rPr>
          <w:rFonts w:ascii="Book Antiqua" w:hAnsi="Book Antiqua"/>
          <w:sz w:val="36"/>
          <w:szCs w:val="36"/>
        </w:rPr>
        <w:t>once</w:t>
      </w:r>
    </w:p>
    <w:sectPr w:rsidR="00F85132" w:rsidRPr="00175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FF" w:rsidRDefault="008D76FF" w:rsidP="00D03FA2">
      <w:pPr>
        <w:spacing w:after="0" w:line="240" w:lineRule="auto"/>
      </w:pPr>
      <w:r>
        <w:separator/>
      </w:r>
    </w:p>
  </w:endnote>
  <w:endnote w:type="continuationSeparator" w:id="0">
    <w:p w:rsidR="008D76FF" w:rsidRDefault="008D76FF" w:rsidP="00D0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FF" w:rsidRDefault="008D76FF" w:rsidP="00D03FA2">
      <w:pPr>
        <w:spacing w:after="0" w:line="240" w:lineRule="auto"/>
      </w:pPr>
      <w:r>
        <w:separator/>
      </w:r>
    </w:p>
  </w:footnote>
  <w:footnote w:type="continuationSeparator" w:id="0">
    <w:p w:rsidR="008D76FF" w:rsidRDefault="008D76FF" w:rsidP="00D03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9B"/>
    <w:rsid w:val="000803E7"/>
    <w:rsid w:val="000933C8"/>
    <w:rsid w:val="000B1AEB"/>
    <w:rsid w:val="00175C7F"/>
    <w:rsid w:val="00180248"/>
    <w:rsid w:val="001B74D0"/>
    <w:rsid w:val="001F7226"/>
    <w:rsid w:val="0023745A"/>
    <w:rsid w:val="00265E7E"/>
    <w:rsid w:val="002667DC"/>
    <w:rsid w:val="00275C0B"/>
    <w:rsid w:val="004F7854"/>
    <w:rsid w:val="00501081"/>
    <w:rsid w:val="00503906"/>
    <w:rsid w:val="005B0EC2"/>
    <w:rsid w:val="00692C85"/>
    <w:rsid w:val="007633F0"/>
    <w:rsid w:val="007668FD"/>
    <w:rsid w:val="007A1FEC"/>
    <w:rsid w:val="00853FE2"/>
    <w:rsid w:val="008A5AD4"/>
    <w:rsid w:val="008D76FF"/>
    <w:rsid w:val="00A22423"/>
    <w:rsid w:val="00A851C4"/>
    <w:rsid w:val="00AA4FE4"/>
    <w:rsid w:val="00B57D61"/>
    <w:rsid w:val="00BE4B70"/>
    <w:rsid w:val="00C16ACD"/>
    <w:rsid w:val="00C32C50"/>
    <w:rsid w:val="00C47D2E"/>
    <w:rsid w:val="00C747D0"/>
    <w:rsid w:val="00C772D2"/>
    <w:rsid w:val="00CC7487"/>
    <w:rsid w:val="00CE4446"/>
    <w:rsid w:val="00D03FA2"/>
    <w:rsid w:val="00D1318A"/>
    <w:rsid w:val="00D150D8"/>
    <w:rsid w:val="00D40FDF"/>
    <w:rsid w:val="00D6504A"/>
    <w:rsid w:val="00EA1529"/>
    <w:rsid w:val="00F234BD"/>
    <w:rsid w:val="00F650B4"/>
    <w:rsid w:val="00F6659B"/>
    <w:rsid w:val="00F85132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EDFB5-8DEA-42A9-BC83-9F0B10D1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A2"/>
  </w:style>
  <w:style w:type="paragraph" w:styleId="Footer">
    <w:name w:val="footer"/>
    <w:basedOn w:val="Normal"/>
    <w:link w:val="FooterChar"/>
    <w:uiPriority w:val="99"/>
    <w:unhideWhenUsed/>
    <w:rsid w:val="00D03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2020-04-03T11:42:00Z</dcterms:created>
  <dcterms:modified xsi:type="dcterms:W3CDTF">2020-04-20T11:01:00Z</dcterms:modified>
</cp:coreProperties>
</file>